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D1" w:rsidRDefault="004500D1" w:rsidP="004500D1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4500D1" w:rsidRDefault="004500D1" w:rsidP="004500D1">
      <w:pPr>
        <w:widowControl/>
        <w:spacing w:line="54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:rsidR="004500D1" w:rsidRDefault="004500D1" w:rsidP="004500D1">
      <w:pPr>
        <w:widowControl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动物疫病防控</w:t>
      </w:r>
      <w:r>
        <w:rPr>
          <w:rFonts w:ascii="Times New Roman" w:eastAsia="华文中宋" w:hAnsi="Times New Roman" w:cs="Times New Roman"/>
          <w:b/>
          <w:sz w:val="36"/>
          <w:szCs w:val="36"/>
        </w:rPr>
        <w:t>重大科技需求表</w:t>
      </w:r>
    </w:p>
    <w:p w:rsidR="004500D1" w:rsidRDefault="004500D1" w:rsidP="004500D1">
      <w:pPr>
        <w:widowControl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715"/>
        <w:gridCol w:w="2047"/>
        <w:gridCol w:w="1842"/>
      </w:tblGrid>
      <w:tr w:rsidR="004500D1" w:rsidTr="003A151D">
        <w:trPr>
          <w:trHeight w:hRule="exact" w:val="872"/>
          <w:jc w:val="center"/>
        </w:trPr>
        <w:tc>
          <w:tcPr>
            <w:tcW w:w="1125" w:type="pct"/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需求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命题名称</w:t>
            </w:r>
          </w:p>
        </w:tc>
        <w:tc>
          <w:tcPr>
            <w:tcW w:w="3875" w:type="pct"/>
            <w:gridSpan w:val="3"/>
            <w:vAlign w:val="center"/>
          </w:tcPr>
          <w:p w:rsidR="004500D1" w:rsidRDefault="004500D1" w:rsidP="003A151D">
            <w:pPr>
              <w:spacing w:line="3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500D1" w:rsidTr="003A151D">
        <w:trPr>
          <w:trHeight w:hRule="exact" w:val="756"/>
          <w:jc w:val="center"/>
        </w:trPr>
        <w:tc>
          <w:tcPr>
            <w:tcW w:w="1125" w:type="pct"/>
            <w:vAlign w:val="center"/>
          </w:tcPr>
          <w:p w:rsidR="004500D1" w:rsidRDefault="004500D1" w:rsidP="003A151D">
            <w:pPr>
              <w:spacing w:line="5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3875" w:type="pct"/>
            <w:gridSpan w:val="3"/>
            <w:vAlign w:val="center"/>
          </w:tcPr>
          <w:p w:rsidR="004500D1" w:rsidRDefault="004500D1" w:rsidP="003A151D">
            <w:pPr>
              <w:spacing w:line="540" w:lineRule="exact"/>
              <w:ind w:firstLineChars="500" w:firstLine="140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18"/>
                <w:szCs w:val="28"/>
              </w:rPr>
              <w:t>重大产业技术需求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18"/>
                <w:szCs w:val="28"/>
              </w:rPr>
              <w:t>重大科学命题</w:t>
            </w:r>
          </w:p>
        </w:tc>
      </w:tr>
      <w:tr w:rsidR="004500D1" w:rsidTr="003A151D">
        <w:trPr>
          <w:trHeight w:hRule="exact" w:val="2354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需求描述</w:t>
            </w:r>
          </w:p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（不超过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D1" w:rsidRDefault="004500D1" w:rsidP="003A151D">
            <w:pPr>
              <w:pStyle w:val="a4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（从科学研究及相关产业发展的现状、存在的问题以及关键卡点等方面，阐述重大科技需求的主要内容，拟解决的关键问题和达到的主要目标。）</w:t>
            </w:r>
          </w:p>
          <w:p w:rsidR="004500D1" w:rsidRDefault="004500D1" w:rsidP="003A151D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00D1" w:rsidRDefault="004500D1" w:rsidP="003A151D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00D1" w:rsidRDefault="004500D1" w:rsidP="003A151D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00D1" w:rsidRDefault="004500D1" w:rsidP="003A151D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00D1" w:rsidRDefault="004500D1" w:rsidP="003A151D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00D1" w:rsidRDefault="004500D1" w:rsidP="003A151D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500D1" w:rsidRDefault="004500D1" w:rsidP="003A151D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500D1" w:rsidTr="003A151D">
        <w:trPr>
          <w:trHeight w:hRule="exact" w:val="3426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研究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战略</w:t>
            </w:r>
          </w:p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意义</w:t>
            </w:r>
          </w:p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200-300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D1" w:rsidRDefault="004500D1" w:rsidP="003A151D">
            <w:pPr>
              <w:pStyle w:val="a4"/>
              <w:ind w:firstLineChars="0"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（阐述重大科学问题或产业问题解决后，在推动学科发展或者农业产业发展中所起的作用。）</w:t>
            </w:r>
          </w:p>
        </w:tc>
      </w:tr>
      <w:tr w:rsidR="004500D1" w:rsidTr="003A151D">
        <w:trPr>
          <w:trHeight w:hRule="exact" w:val="2197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关键词</w:t>
            </w:r>
          </w:p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（不超过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个）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D1" w:rsidRDefault="004500D1" w:rsidP="003A151D">
            <w:pPr>
              <w:ind w:leftChars="50" w:left="105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（涵盖重大科技需求所属领域、行业、区域以及拟解决的关键问题等内容。）</w:t>
            </w:r>
          </w:p>
          <w:p w:rsidR="004500D1" w:rsidRDefault="004500D1" w:rsidP="003A151D">
            <w:pPr>
              <w:ind w:leftChars="50" w:left="105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  <w:p w:rsidR="004500D1" w:rsidRDefault="004500D1" w:rsidP="003A151D">
            <w:pPr>
              <w:pStyle w:val="a4"/>
              <w:ind w:firstLineChars="0" w:firstLine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>1.    ;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 xml:space="preserve"> 2.    ; 3.    ; 4.    ; 5.    .</w:t>
            </w:r>
          </w:p>
          <w:p w:rsidR="004500D1" w:rsidRDefault="004500D1" w:rsidP="003A151D">
            <w:pPr>
              <w:pStyle w:val="a4"/>
              <w:ind w:firstLineChars="0" w:firstLine="0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4500D1" w:rsidTr="003A151D">
        <w:trPr>
          <w:trHeight w:hRule="exact" w:val="753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需求提议</w:t>
            </w:r>
          </w:p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  <w:tr w:rsidR="004500D1" w:rsidTr="003A151D">
        <w:trPr>
          <w:trHeight w:hRule="exact" w:val="717"/>
          <w:jc w:val="center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需求推荐</w:t>
            </w:r>
          </w:p>
          <w:p w:rsidR="004500D1" w:rsidRDefault="004500D1" w:rsidP="003A151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D1" w:rsidRDefault="004500D1" w:rsidP="003A151D">
            <w:pPr>
              <w:spacing w:line="300" w:lineRule="exact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4500D1" w:rsidRDefault="004500D1" w:rsidP="004500D1">
      <w:pPr>
        <w:rPr>
          <w:rFonts w:ascii="Times New Roman" w:eastAsia="黑体" w:hAnsi="Times New Roman" w:cs="Times New Roman"/>
          <w:sz w:val="32"/>
          <w:szCs w:val="32"/>
        </w:rPr>
      </w:pPr>
    </w:p>
    <w:p w:rsidR="004500D1" w:rsidRDefault="004500D1" w:rsidP="004500D1">
      <w:pPr>
        <w:widowControl/>
        <w:spacing w:line="54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4500D1" w:rsidRDefault="004500D1" w:rsidP="004500D1">
      <w:pPr>
        <w:widowControl/>
        <w:spacing w:line="540" w:lineRule="exact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4500D1" w:rsidRDefault="004500D1" w:rsidP="004500D1">
      <w:pPr>
        <w:widowControl/>
        <w:spacing w:line="540" w:lineRule="exact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动物疫病防控</w:t>
      </w:r>
      <w:r>
        <w:rPr>
          <w:rFonts w:ascii="Times New Roman" w:eastAsia="华文中宋" w:hAnsi="Times New Roman" w:cs="Times New Roman"/>
          <w:b/>
          <w:sz w:val="36"/>
          <w:szCs w:val="36"/>
        </w:rPr>
        <w:t>重大产业技术需求推荐汇总表</w:t>
      </w:r>
    </w:p>
    <w:p w:rsidR="004500D1" w:rsidRDefault="004500D1" w:rsidP="004500D1">
      <w:pPr>
        <w:widowControl/>
        <w:spacing w:beforeLines="50" w:before="156" w:afterLines="50" w:after="156" w:line="5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推荐单位：</w:t>
      </w:r>
    </w:p>
    <w:tbl>
      <w:tblPr>
        <w:tblStyle w:val="a5"/>
        <w:tblW w:w="8611" w:type="dxa"/>
        <w:jc w:val="center"/>
        <w:tblLook w:val="04A0" w:firstRow="1" w:lastRow="0" w:firstColumn="1" w:lastColumn="0" w:noHBand="0" w:noVBand="1"/>
      </w:tblPr>
      <w:tblGrid>
        <w:gridCol w:w="851"/>
        <w:gridCol w:w="5460"/>
        <w:gridCol w:w="2300"/>
      </w:tblGrid>
      <w:tr w:rsidR="004500D1" w:rsidTr="003A151D">
        <w:trPr>
          <w:trHeight w:hRule="exact" w:val="561"/>
          <w:jc w:val="center"/>
        </w:trPr>
        <w:tc>
          <w:tcPr>
            <w:tcW w:w="851" w:type="dxa"/>
            <w:vAlign w:val="center"/>
          </w:tcPr>
          <w:p w:rsidR="004500D1" w:rsidRDefault="004500D1" w:rsidP="003A151D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5460" w:type="dxa"/>
            <w:vAlign w:val="center"/>
          </w:tcPr>
          <w:p w:rsidR="004500D1" w:rsidRDefault="004500D1" w:rsidP="003A151D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产业技术需求名称</w:t>
            </w:r>
          </w:p>
        </w:tc>
        <w:tc>
          <w:tcPr>
            <w:tcW w:w="2300" w:type="dxa"/>
            <w:vAlign w:val="center"/>
          </w:tcPr>
          <w:p w:rsidR="004500D1" w:rsidRDefault="004500D1" w:rsidP="003A151D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提议单位</w:t>
            </w:r>
          </w:p>
        </w:tc>
      </w:tr>
      <w:tr w:rsidR="004500D1" w:rsidTr="003A151D">
        <w:trPr>
          <w:trHeight w:hRule="exact" w:val="510"/>
          <w:jc w:val="center"/>
        </w:trPr>
        <w:tc>
          <w:tcPr>
            <w:tcW w:w="851" w:type="dxa"/>
          </w:tcPr>
          <w:p w:rsidR="004500D1" w:rsidRDefault="004500D1" w:rsidP="003A151D">
            <w:pPr>
              <w:pStyle w:val="a3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0" w:type="dxa"/>
          </w:tcPr>
          <w:p w:rsidR="004500D1" w:rsidRDefault="004500D1" w:rsidP="003A151D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4500D1" w:rsidRDefault="004500D1" w:rsidP="003A151D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00D1" w:rsidTr="003A151D">
        <w:trPr>
          <w:trHeight w:hRule="exact" w:val="510"/>
          <w:jc w:val="center"/>
        </w:trPr>
        <w:tc>
          <w:tcPr>
            <w:tcW w:w="851" w:type="dxa"/>
          </w:tcPr>
          <w:p w:rsidR="004500D1" w:rsidRDefault="004500D1" w:rsidP="003A151D">
            <w:pPr>
              <w:pStyle w:val="a3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:rsidR="004500D1" w:rsidRDefault="004500D1" w:rsidP="003A151D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4500D1" w:rsidRDefault="004500D1" w:rsidP="003A151D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500D1" w:rsidTr="003A151D">
        <w:trPr>
          <w:trHeight w:hRule="exact" w:val="510"/>
          <w:jc w:val="center"/>
        </w:trPr>
        <w:tc>
          <w:tcPr>
            <w:tcW w:w="851" w:type="dxa"/>
          </w:tcPr>
          <w:p w:rsidR="004500D1" w:rsidRDefault="004500D1" w:rsidP="003A151D">
            <w:pPr>
              <w:pStyle w:val="a3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</w:tcPr>
          <w:p w:rsidR="004500D1" w:rsidRDefault="004500D1" w:rsidP="003A151D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4500D1" w:rsidRDefault="004500D1" w:rsidP="003A151D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500D1" w:rsidRDefault="004500D1" w:rsidP="004500D1">
      <w:pPr>
        <w:widowControl/>
        <w:spacing w:line="560" w:lineRule="exac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Cs w:val="21"/>
        </w:rPr>
        <w:t>注：技术需求排序按照从重到轻、从急到缓原则。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）</w:t>
      </w:r>
    </w:p>
    <w:p w:rsidR="004500D1" w:rsidRDefault="004500D1" w:rsidP="004500D1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500D1" w:rsidRDefault="004500D1" w:rsidP="004500D1">
      <w:pPr>
        <w:rPr>
          <w:rFonts w:ascii="Times New Roman" w:eastAsia="黑体" w:hAnsi="Times New Roman" w:cs="Times New Roman"/>
          <w:sz w:val="32"/>
          <w:szCs w:val="32"/>
        </w:rPr>
      </w:pPr>
    </w:p>
    <w:p w:rsidR="00052A60" w:rsidRDefault="00052A60"/>
    <w:sectPr w:rsidR="0005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cadc.net.cn/seeyon/officeservlet"/>
  </w:docVars>
  <w:rsids>
    <w:rsidRoot w:val="004500D1"/>
    <w:rsid w:val="00052A60"/>
    <w:rsid w:val="004500D1"/>
    <w:rsid w:val="005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D1"/>
    <w:pPr>
      <w:ind w:firstLineChars="200" w:firstLine="420"/>
    </w:pPr>
  </w:style>
  <w:style w:type="paragraph" w:styleId="a4">
    <w:name w:val="Normal Indent"/>
    <w:basedOn w:val="a"/>
    <w:uiPriority w:val="99"/>
    <w:qFormat/>
    <w:rsid w:val="004500D1"/>
    <w:pPr>
      <w:ind w:firstLineChars="200" w:firstLine="420"/>
    </w:pPr>
  </w:style>
  <w:style w:type="table" w:styleId="a5">
    <w:name w:val="Table Grid"/>
    <w:basedOn w:val="a1"/>
    <w:uiPriority w:val="59"/>
    <w:qFormat/>
    <w:rsid w:val="004500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D1"/>
    <w:pPr>
      <w:ind w:firstLineChars="200" w:firstLine="420"/>
    </w:pPr>
  </w:style>
  <w:style w:type="paragraph" w:styleId="a4">
    <w:name w:val="Normal Indent"/>
    <w:basedOn w:val="a"/>
    <w:uiPriority w:val="99"/>
    <w:qFormat/>
    <w:rsid w:val="004500D1"/>
    <w:pPr>
      <w:ind w:firstLineChars="200" w:firstLine="420"/>
    </w:pPr>
  </w:style>
  <w:style w:type="table" w:styleId="a5">
    <w:name w:val="Table Grid"/>
    <w:basedOn w:val="a1"/>
    <w:uiPriority w:val="59"/>
    <w:qFormat/>
    <w:rsid w:val="004500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魏巍</dc:creator>
  <cp:lastModifiedBy>李琦</cp:lastModifiedBy>
  <cp:revision>2</cp:revision>
  <dcterms:created xsi:type="dcterms:W3CDTF">2022-05-19T01:04:00Z</dcterms:created>
  <dcterms:modified xsi:type="dcterms:W3CDTF">2022-05-19T01:04:00Z</dcterms:modified>
</cp:coreProperties>
</file>